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2578D" w14:textId="32403F79" w:rsidR="00F175C2" w:rsidRPr="005C60FF" w:rsidRDefault="00D645C1">
      <w:pPr>
        <w:rPr>
          <w:rFonts w:ascii="Book Antiqua" w:hAnsi="Book Antiqua"/>
          <w:sz w:val="44"/>
          <w:szCs w:val="20"/>
          <w:lang w:val="en-US"/>
        </w:rPr>
      </w:pPr>
      <w:r w:rsidRPr="005C60FF">
        <w:rPr>
          <w:rFonts w:ascii="Book Antiqua" w:eastAsia="Calibri" w:hAnsi="Book Antiqua" w:cs="Times New Roman"/>
          <w:noProof/>
          <w:sz w:val="44"/>
          <w:szCs w:val="20"/>
          <w:lang w:val="en-US"/>
        </w:rPr>
        <w:drawing>
          <wp:anchor distT="0" distB="0" distL="114300" distR="114300" simplePos="0" relativeHeight="251657216" behindDoc="1" locked="0" layoutInCell="1" allowOverlap="1" wp14:anchorId="68E2582E" wp14:editId="75FD568B">
            <wp:simplePos x="0" y="0"/>
            <wp:positionH relativeFrom="column">
              <wp:posOffset>-5144770</wp:posOffset>
            </wp:positionH>
            <wp:positionV relativeFrom="paragraph">
              <wp:posOffset>-4037405</wp:posOffset>
            </wp:positionV>
            <wp:extent cx="5731510" cy="57315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000" b="95375" l="7500" r="95500">
                                  <a14:foregroundMark x1="7500" y1="41500" x2="8250" y2="44000"/>
                                  <a14:foregroundMark x1="28625" y1="8500" x2="29875" y2="8500"/>
                                  <a14:foregroundMark x1="54875" y1="7500" x2="54875" y2="7500"/>
                                  <a14:foregroundMark x1="29375" y1="7000" x2="29375" y2="7000"/>
                                  <a14:foregroundMark x1="91625" y1="40375" x2="92250" y2="42875"/>
                                  <a14:foregroundMark x1="95500" y1="42500" x2="95500" y2="42500"/>
                                  <a14:foregroundMark x1="95500" y1="42500" x2="95500" y2="42500"/>
                                  <a14:foregroundMark x1="95500" y1="42500" x2="95500" y2="42500"/>
                                  <a14:foregroundMark x1="28875" y1="91875" x2="29875" y2="91875"/>
                                  <a14:foregroundMark x1="30250" y1="95375" x2="30250" y2="95375"/>
                                  <a14:backgroundMark x1="46750" y1="30125" x2="48375" y2="28625"/>
                                  <a14:backgroundMark x1="61875" y1="28750" x2="65250" y2="31250"/>
                                  <a14:backgroundMark x1="66500" y1="53875" x2="66500" y2="53875"/>
                                  <a14:backgroundMark x1="44250" y1="57500" x2="42000" y2="59875"/>
                                  <a14:backgroundMark x1="46875" y1="61500" x2="48500" y2="63500"/>
                                  <a14:backgroundMark x1="61375" y1="67125" x2="64625" y2="65250"/>
                                  <a14:backgroundMark x1="64625" y1="55625" x2="65000" y2="545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Javanese Text" w:eastAsia="Calibri" w:hAnsi="Javanese Text" w:cs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A3F51F7" wp14:editId="6E33F1ED">
            <wp:simplePos x="0" y="0"/>
            <wp:positionH relativeFrom="column">
              <wp:posOffset>4177553</wp:posOffset>
            </wp:positionH>
            <wp:positionV relativeFrom="paragraph">
              <wp:posOffset>-54424</wp:posOffset>
            </wp:positionV>
            <wp:extent cx="1639677" cy="421341"/>
            <wp:effectExtent l="0" t="0" r="0" b="0"/>
            <wp:wrapNone/>
            <wp:docPr id="330555485" name="Picture 5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555485" name="Picture 5" descr="A black and orange logo&#10;&#10;Description automatically generated with medium confidenc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677" cy="421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 Antiqua" w:hAnsi="Book Antiqua"/>
          <w:sz w:val="44"/>
          <w:szCs w:val="20"/>
          <w:lang w:val="en-US"/>
        </w:rPr>
        <w:t>Service</w:t>
      </w:r>
      <w:r w:rsidR="005C60FF" w:rsidRPr="005C60FF">
        <w:rPr>
          <w:rFonts w:ascii="Book Antiqua" w:hAnsi="Book Antiqua"/>
          <w:sz w:val="44"/>
          <w:szCs w:val="20"/>
          <w:lang w:val="en-US"/>
        </w:rPr>
        <w:t xml:space="preserve"> Quotation</w:t>
      </w:r>
    </w:p>
    <w:tbl>
      <w:tblPr>
        <w:tblStyle w:val="TableGrid"/>
        <w:tblW w:w="9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6"/>
        <w:gridCol w:w="3087"/>
        <w:gridCol w:w="3087"/>
      </w:tblGrid>
      <w:tr w:rsidR="005C60FF" w:rsidRPr="005C60FF" w14:paraId="68E25791" w14:textId="77777777" w:rsidTr="00CD43E0">
        <w:trPr>
          <w:trHeight w:val="288"/>
        </w:trPr>
        <w:tc>
          <w:tcPr>
            <w:tcW w:w="3086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8E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Quotation Number</w:t>
            </w:r>
          </w:p>
        </w:tc>
        <w:tc>
          <w:tcPr>
            <w:tcW w:w="3087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8F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Issue Date</w:t>
            </w:r>
          </w:p>
        </w:tc>
        <w:tc>
          <w:tcPr>
            <w:tcW w:w="3087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90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Expiration Date</w:t>
            </w:r>
          </w:p>
        </w:tc>
      </w:tr>
      <w:tr w:rsidR="005C60FF" w:rsidRPr="005C60FF" w14:paraId="68E25795" w14:textId="77777777" w:rsidTr="00CD43E0">
        <w:trPr>
          <w:trHeight w:val="309"/>
        </w:trPr>
        <w:tc>
          <w:tcPr>
            <w:tcW w:w="30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92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0000000000000</w:t>
            </w:r>
          </w:p>
        </w:tc>
        <w:tc>
          <w:tcPr>
            <w:tcW w:w="3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93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MM/DD/YYYY</w:t>
            </w:r>
          </w:p>
        </w:tc>
        <w:tc>
          <w:tcPr>
            <w:tcW w:w="3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94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MM/DD/YYYY</w:t>
            </w:r>
          </w:p>
        </w:tc>
      </w:tr>
    </w:tbl>
    <w:p w14:paraId="68E25796" w14:textId="77777777" w:rsidR="005C60FF" w:rsidRPr="005C60FF" w:rsidRDefault="005C60FF">
      <w:pPr>
        <w:rPr>
          <w:rFonts w:ascii="Book Antiqua" w:hAnsi="Book Antiqua"/>
          <w:sz w:val="20"/>
          <w:szCs w:val="20"/>
          <w:lang w:val="en-US"/>
        </w:rPr>
      </w:pPr>
    </w:p>
    <w:tbl>
      <w:tblPr>
        <w:tblStyle w:val="TableGrid"/>
        <w:tblW w:w="9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1"/>
        <w:gridCol w:w="3092"/>
        <w:gridCol w:w="3092"/>
      </w:tblGrid>
      <w:tr w:rsidR="005C60FF" w:rsidRPr="005C60FF" w14:paraId="68E2579A" w14:textId="77777777" w:rsidTr="00CD43E0">
        <w:trPr>
          <w:trHeight w:val="276"/>
        </w:trPr>
        <w:tc>
          <w:tcPr>
            <w:tcW w:w="3091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97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20"/>
                <w:szCs w:val="20"/>
                <w:lang w:val="en-US"/>
              </w:rPr>
              <w:t>Customer</w:t>
            </w:r>
            <w:r>
              <w:rPr>
                <w:rFonts w:ascii="Book Antiqua" w:hAnsi="Book Antiqua"/>
                <w:sz w:val="20"/>
                <w:szCs w:val="20"/>
                <w:lang w:val="en-US"/>
              </w:rPr>
              <w:t xml:space="preserve"> Name</w:t>
            </w:r>
          </w:p>
        </w:tc>
        <w:tc>
          <w:tcPr>
            <w:tcW w:w="3092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98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3092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99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Street Address</w:t>
            </w:r>
          </w:p>
        </w:tc>
      </w:tr>
      <w:tr w:rsidR="005C60FF" w:rsidRPr="005C60FF" w14:paraId="68E2579E" w14:textId="77777777" w:rsidTr="00CD43E0">
        <w:trPr>
          <w:trHeight w:val="276"/>
        </w:trPr>
        <w:tc>
          <w:tcPr>
            <w:tcW w:w="3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9B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9C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9D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:rsidRPr="005C60FF" w14:paraId="68E257A2" w14:textId="77777777" w:rsidTr="00CD43E0">
        <w:trPr>
          <w:trHeight w:val="296"/>
        </w:trPr>
        <w:tc>
          <w:tcPr>
            <w:tcW w:w="309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9F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City, State, Zip Code</w:t>
            </w:r>
          </w:p>
        </w:tc>
        <w:tc>
          <w:tcPr>
            <w:tcW w:w="309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A0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Phone Number</w:t>
            </w:r>
          </w:p>
        </w:tc>
        <w:tc>
          <w:tcPr>
            <w:tcW w:w="309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7A1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Email Address</w:t>
            </w:r>
          </w:p>
        </w:tc>
      </w:tr>
      <w:tr w:rsidR="005C60FF" w:rsidRPr="005C60FF" w14:paraId="68E257A6" w14:textId="77777777" w:rsidTr="00CD43E0">
        <w:trPr>
          <w:trHeight w:val="296"/>
        </w:trPr>
        <w:tc>
          <w:tcPr>
            <w:tcW w:w="30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A3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A4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A5" w14:textId="77777777" w:rsidR="005C60FF" w:rsidRP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</w:tbl>
    <w:p w14:paraId="68E257A7" w14:textId="77777777" w:rsidR="005C60FF" w:rsidRDefault="005C60FF">
      <w:pPr>
        <w:rPr>
          <w:rFonts w:ascii="Book Antiqua" w:hAnsi="Book Antiqua"/>
          <w:sz w:val="20"/>
          <w:szCs w:val="20"/>
          <w:lang w:val="en-US"/>
        </w:rPr>
      </w:pPr>
    </w:p>
    <w:tbl>
      <w:tblPr>
        <w:tblStyle w:val="TableGrid"/>
        <w:tblW w:w="9310" w:type="dxa"/>
        <w:tblLook w:val="04A0" w:firstRow="1" w:lastRow="0" w:firstColumn="1" w:lastColumn="0" w:noHBand="0" w:noVBand="1"/>
      </w:tblPr>
      <w:tblGrid>
        <w:gridCol w:w="1102"/>
        <w:gridCol w:w="4517"/>
        <w:gridCol w:w="903"/>
        <w:gridCol w:w="1445"/>
        <w:gridCol w:w="1343"/>
      </w:tblGrid>
      <w:tr w:rsidR="00CD43E0" w14:paraId="68E257AD" w14:textId="77777777" w:rsidTr="00CD43E0">
        <w:trPr>
          <w:trHeight w:val="314"/>
        </w:trPr>
        <w:tc>
          <w:tcPr>
            <w:tcW w:w="1102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7A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SL.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7A9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7AA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QTY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7AB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7AC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Price</w:t>
            </w:r>
          </w:p>
        </w:tc>
      </w:tr>
      <w:tr w:rsidR="005C60FF" w14:paraId="68E257B3" w14:textId="77777777" w:rsidTr="00CD43E0">
        <w:trPr>
          <w:trHeight w:val="29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AE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AF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0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1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2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B9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5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6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7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BF" w14:textId="77777777" w:rsidTr="00CD43E0">
        <w:trPr>
          <w:trHeight w:val="29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A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B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C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D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BE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C5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0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1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2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3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CB" w14:textId="77777777" w:rsidTr="00CD43E0">
        <w:trPr>
          <w:trHeight w:val="29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6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7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9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A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D1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C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D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E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CF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0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D7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2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3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5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6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DD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9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A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B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C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E3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E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DF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0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1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2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E9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5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6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7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EF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A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B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C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D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EE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7F5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0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1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2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3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CD43E0" w14:paraId="68E257FB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6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7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8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9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A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CD43E0" w14:paraId="68E25801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C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D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E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7FF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0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CD43E0" w14:paraId="68E25807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2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3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4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5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6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CD43E0" w14:paraId="68E2580D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8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9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A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B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C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CD43E0" w14:paraId="68E25813" w14:textId="77777777" w:rsidTr="00CD43E0">
        <w:trPr>
          <w:trHeight w:val="314"/>
        </w:trPr>
        <w:tc>
          <w:tcPr>
            <w:tcW w:w="11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E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45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0F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0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1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2" w14:textId="77777777" w:rsidR="00CD43E0" w:rsidRDefault="00CD43E0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817" w14:textId="77777777" w:rsidTr="00CD43E0">
        <w:trPr>
          <w:trHeight w:val="314"/>
        </w:trPr>
        <w:tc>
          <w:tcPr>
            <w:tcW w:w="652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81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 xml:space="preserve">Instructions </w:t>
            </w:r>
          </w:p>
        </w:tc>
        <w:tc>
          <w:tcPr>
            <w:tcW w:w="1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815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 xml:space="preserve">Subtotal </w:t>
            </w: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6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81B" w14:textId="77777777" w:rsidTr="00CD43E0">
        <w:trPr>
          <w:trHeight w:val="314"/>
        </w:trPr>
        <w:tc>
          <w:tcPr>
            <w:tcW w:w="6522" w:type="dxa"/>
            <w:gridSpan w:val="3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Lorem ipsum dolor sit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amet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,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consectetur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adipiscing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elit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, sed do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eiusmod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tempor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incididunt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ut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labore et dolore magna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aliqua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. Ut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enim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ad minim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veniam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,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quis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nostrud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exercitation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ullamco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laboris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nisi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ut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aliquip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ex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ea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commodo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 xml:space="preserve"> </w:t>
            </w:r>
            <w:proofErr w:type="spellStart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consequat</w:t>
            </w:r>
            <w:proofErr w:type="spellEnd"/>
            <w:r w:rsidRPr="005C60FF">
              <w:rPr>
                <w:rFonts w:ascii="Book Antiqua" w:hAnsi="Book Antiqua"/>
                <w:sz w:val="14"/>
                <w:szCs w:val="20"/>
                <w:lang w:val="en-US"/>
              </w:rPr>
              <w:t>.</w:t>
            </w:r>
          </w:p>
        </w:tc>
        <w:tc>
          <w:tcPr>
            <w:tcW w:w="1445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819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Tax Rate</w:t>
            </w: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A" w14:textId="77777777" w:rsidR="005C60FF" w:rsidRDefault="005C60FF" w:rsidP="005C60FF">
            <w:pPr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  <w:tr w:rsidR="005C60FF" w14:paraId="68E2581F" w14:textId="77777777" w:rsidTr="00CD43E0">
        <w:trPr>
          <w:trHeight w:val="314"/>
        </w:trPr>
        <w:tc>
          <w:tcPr>
            <w:tcW w:w="6522" w:type="dxa"/>
            <w:gridSpan w:val="3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C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E2581D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3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1E" w14:textId="77777777" w:rsidR="005C60FF" w:rsidRDefault="005C60FF" w:rsidP="005C60FF">
            <w:pPr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</w:tbl>
    <w:p w14:paraId="68E25820" w14:textId="77777777" w:rsidR="005C60FF" w:rsidRDefault="005C60FF">
      <w:pPr>
        <w:rPr>
          <w:rFonts w:ascii="Book Antiqua" w:hAnsi="Book Antiqua"/>
          <w:sz w:val="20"/>
          <w:szCs w:val="20"/>
          <w:lang w:val="en-US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3108"/>
        <w:gridCol w:w="3109"/>
        <w:gridCol w:w="3109"/>
      </w:tblGrid>
      <w:tr w:rsidR="005C60FF" w14:paraId="68E25822" w14:textId="77777777" w:rsidTr="00CD43E0">
        <w:trPr>
          <w:trHeight w:val="322"/>
        </w:trPr>
        <w:tc>
          <w:tcPr>
            <w:tcW w:w="9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E25821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Payment Information</w:t>
            </w:r>
          </w:p>
        </w:tc>
      </w:tr>
      <w:tr w:rsidR="005C60FF" w14:paraId="68E25826" w14:textId="77777777" w:rsidTr="00CD43E0">
        <w:trPr>
          <w:trHeight w:val="300"/>
        </w:trPr>
        <w:tc>
          <w:tcPr>
            <w:tcW w:w="310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823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A/C Owner Name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824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Account No.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F2F2F2" w:themeFill="background1" w:themeFillShade="F2"/>
          </w:tcPr>
          <w:p w14:paraId="68E25825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  <w:r>
              <w:rPr>
                <w:rFonts w:ascii="Book Antiqua" w:hAnsi="Book Antiqua"/>
                <w:sz w:val="20"/>
                <w:szCs w:val="20"/>
                <w:lang w:val="en-US"/>
              </w:rPr>
              <w:t>Bank Details</w:t>
            </w:r>
          </w:p>
        </w:tc>
      </w:tr>
      <w:tr w:rsidR="005C60FF" w14:paraId="68E2582A" w14:textId="77777777" w:rsidTr="00CD43E0">
        <w:trPr>
          <w:trHeight w:val="322"/>
        </w:trPr>
        <w:tc>
          <w:tcPr>
            <w:tcW w:w="31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27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310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28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  <w:tc>
          <w:tcPr>
            <w:tcW w:w="310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25829" w14:textId="77777777" w:rsidR="005C60FF" w:rsidRDefault="005C60FF" w:rsidP="005C60FF">
            <w:pPr>
              <w:jc w:val="center"/>
              <w:rPr>
                <w:rFonts w:ascii="Book Antiqua" w:hAnsi="Book Antiqua"/>
                <w:sz w:val="20"/>
                <w:szCs w:val="20"/>
                <w:lang w:val="en-US"/>
              </w:rPr>
            </w:pPr>
          </w:p>
        </w:tc>
      </w:tr>
    </w:tbl>
    <w:p w14:paraId="68E2582B" w14:textId="77777777" w:rsidR="00CD43E0" w:rsidRDefault="00CD43E0">
      <w:pPr>
        <w:rPr>
          <w:rFonts w:ascii="Book Antiqua" w:hAnsi="Book Antiqua"/>
          <w:sz w:val="20"/>
          <w:szCs w:val="20"/>
          <w:lang w:val="en-US"/>
        </w:rPr>
      </w:pPr>
    </w:p>
    <w:p w14:paraId="68E2582C" w14:textId="77777777" w:rsidR="005C60FF" w:rsidRDefault="005C60FF" w:rsidP="00CD43E0">
      <w:pPr>
        <w:jc w:val="center"/>
        <w:rPr>
          <w:rFonts w:ascii="Book Antiqua" w:hAnsi="Book Antiqua"/>
          <w:sz w:val="20"/>
          <w:szCs w:val="20"/>
          <w:lang w:val="en-US"/>
        </w:rPr>
      </w:pPr>
      <w:r w:rsidRPr="005C60FF">
        <w:rPr>
          <w:rFonts w:ascii="Book Antiqua" w:eastAsia="Calibri" w:hAnsi="Book Antiqua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1" locked="0" layoutInCell="1" allowOverlap="1" wp14:anchorId="68E25830" wp14:editId="68E25831">
            <wp:simplePos x="0" y="0"/>
            <wp:positionH relativeFrom="column">
              <wp:posOffset>1997946</wp:posOffset>
            </wp:positionH>
            <wp:positionV relativeFrom="paragraph">
              <wp:posOffset>7709032</wp:posOffset>
            </wp:positionV>
            <wp:extent cx="5731510" cy="57315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000" b="95375" l="7500" r="95500">
                                  <a14:foregroundMark x1="7500" y1="41500" x2="8250" y2="44000"/>
                                  <a14:foregroundMark x1="28625" y1="8500" x2="29875" y2="8500"/>
                                  <a14:foregroundMark x1="54875" y1="7500" x2="54875" y2="7500"/>
                                  <a14:foregroundMark x1="29375" y1="7000" x2="29375" y2="7000"/>
                                  <a14:foregroundMark x1="91625" y1="40375" x2="92250" y2="42875"/>
                                  <a14:foregroundMark x1="95500" y1="42500" x2="95500" y2="42500"/>
                                  <a14:foregroundMark x1="95500" y1="42500" x2="95500" y2="42500"/>
                                  <a14:foregroundMark x1="95500" y1="42500" x2="95500" y2="42500"/>
                                  <a14:foregroundMark x1="28875" y1="91875" x2="29875" y2="91875"/>
                                  <a14:foregroundMark x1="30250" y1="95375" x2="30250" y2="95375"/>
                                  <a14:backgroundMark x1="46750" y1="30125" x2="48375" y2="28625"/>
                                  <a14:backgroundMark x1="61875" y1="28750" x2="65250" y2="31250"/>
                                  <a14:backgroundMark x1="66500" y1="53875" x2="66500" y2="53875"/>
                                  <a14:backgroundMark x1="44250" y1="57500" x2="42000" y2="59875"/>
                                  <a14:backgroundMark x1="46875" y1="61500" x2="48500" y2="63500"/>
                                  <a14:backgroundMark x1="61375" y1="67125" x2="64625" y2="65250"/>
                                  <a14:backgroundMark x1="64625" y1="55625" x2="65000" y2="545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43E0">
        <w:rPr>
          <w:rFonts w:ascii="Book Antiqua" w:hAnsi="Book Antiqua"/>
          <w:sz w:val="20"/>
          <w:szCs w:val="20"/>
          <w:lang w:val="en-US"/>
        </w:rPr>
        <w:t>Terms and Conditions</w:t>
      </w:r>
    </w:p>
    <w:p w14:paraId="68E2582D" w14:textId="77777777" w:rsidR="00CD43E0" w:rsidRPr="005C60FF" w:rsidRDefault="00CD43E0">
      <w:pPr>
        <w:rPr>
          <w:rFonts w:ascii="Book Antiqua" w:hAnsi="Book Antiqua"/>
          <w:sz w:val="20"/>
          <w:szCs w:val="20"/>
          <w:lang w:val="en-US"/>
        </w:rPr>
      </w:pPr>
      <w:r w:rsidRPr="00CD43E0">
        <w:rPr>
          <w:rFonts w:ascii="Book Antiqua" w:hAnsi="Book Antiqua"/>
          <w:sz w:val="20"/>
          <w:szCs w:val="20"/>
          <w:lang w:val="en-US"/>
        </w:rPr>
        <w:t xml:space="preserve">Lorem ipsum dolor sit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amet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,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consectetur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adipiscing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elit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, sed do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eiusmod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tempor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incididunt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ut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labore et dolore magna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aliqua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. Ut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enim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ad minim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veniam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,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quis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nostrud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exercitation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ullamco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laboris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nisi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ut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aliquip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ex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ea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commodo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 xml:space="preserve"> </w:t>
      </w:r>
      <w:proofErr w:type="spellStart"/>
      <w:r w:rsidRPr="00CD43E0">
        <w:rPr>
          <w:rFonts w:ascii="Book Antiqua" w:hAnsi="Book Antiqua"/>
          <w:sz w:val="20"/>
          <w:szCs w:val="20"/>
          <w:lang w:val="en-US"/>
        </w:rPr>
        <w:t>consequat</w:t>
      </w:r>
      <w:proofErr w:type="spellEnd"/>
      <w:r w:rsidRPr="00CD43E0">
        <w:rPr>
          <w:rFonts w:ascii="Book Antiqua" w:hAnsi="Book Antiqua"/>
          <w:sz w:val="20"/>
          <w:szCs w:val="20"/>
          <w:lang w:val="en-US"/>
        </w:rPr>
        <w:t>.</w:t>
      </w:r>
    </w:p>
    <w:sectPr w:rsidR="00CD43E0" w:rsidRPr="005C60FF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FB7DA" w14:textId="77777777" w:rsidR="00E36806" w:rsidRDefault="00E36806" w:rsidP="005C60FF">
      <w:pPr>
        <w:spacing w:after="0" w:line="240" w:lineRule="auto"/>
      </w:pPr>
      <w:r>
        <w:separator/>
      </w:r>
    </w:p>
  </w:endnote>
  <w:endnote w:type="continuationSeparator" w:id="0">
    <w:p w14:paraId="1B1FE9D7" w14:textId="77777777" w:rsidR="00E36806" w:rsidRDefault="00E36806" w:rsidP="005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5839" w14:textId="77777777" w:rsidR="00CD43E0" w:rsidRDefault="00CD43E0" w:rsidP="00CD43E0">
    <w:pPr>
      <w:pStyle w:val="Header"/>
      <w:jc w:val="right"/>
      <w:rPr>
        <w:rFonts w:ascii="Book Antiqua" w:hAnsi="Book Antiqua"/>
        <w:lang w:val="en-US"/>
      </w:rPr>
    </w:pPr>
    <w:r>
      <w:rPr>
        <w:rFonts w:ascii="Book Antiqua" w:hAnsi="Book Antiqua"/>
        <w:lang w:val="en-US"/>
      </w:rPr>
      <w:t>__________________________________________________________________________________</w:t>
    </w:r>
  </w:p>
  <w:p w14:paraId="68E2583A" w14:textId="77777777" w:rsidR="00CD43E0" w:rsidRPr="00CD43E0" w:rsidRDefault="00CD43E0" w:rsidP="00CD43E0">
    <w:pPr>
      <w:pStyle w:val="Header"/>
      <w:jc w:val="right"/>
      <w:rPr>
        <w:rFonts w:ascii="Book Antiqua" w:hAnsi="Book Antiqua"/>
        <w:lang w:val="en-US"/>
      </w:rPr>
    </w:pPr>
    <w:r w:rsidRPr="005C60FF">
      <w:rPr>
        <w:rFonts w:ascii="Book Antiqua" w:hAnsi="Book Antiqua"/>
        <w:lang w:val="en-US"/>
      </w:rPr>
      <w:t>Company Name</w:t>
    </w:r>
    <w:r w:rsidRPr="005C60FF">
      <w:rPr>
        <w:rFonts w:ascii="Book Antiqua" w:hAnsi="Book Antiqua"/>
        <w:lang w:val="en-US"/>
      </w:rPr>
      <w:br/>
      <w:t>Company Slogan Here</w:t>
    </w:r>
  </w:p>
  <w:p w14:paraId="68E2583B" w14:textId="77777777" w:rsidR="00CD43E0" w:rsidRDefault="00CD4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7CBAF" w14:textId="77777777" w:rsidR="00E36806" w:rsidRDefault="00E36806" w:rsidP="005C60FF">
      <w:pPr>
        <w:spacing w:after="0" w:line="240" w:lineRule="auto"/>
      </w:pPr>
      <w:r>
        <w:separator/>
      </w:r>
    </w:p>
  </w:footnote>
  <w:footnote w:type="continuationSeparator" w:id="0">
    <w:p w14:paraId="6C617122" w14:textId="77777777" w:rsidR="00E36806" w:rsidRDefault="00E36806" w:rsidP="005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5836" w14:textId="77777777" w:rsidR="005C60FF" w:rsidRDefault="005C60FF" w:rsidP="005C60FF">
    <w:pPr>
      <w:pStyle w:val="Header"/>
      <w:jc w:val="right"/>
      <w:rPr>
        <w:rFonts w:ascii="Book Antiqua" w:hAnsi="Book Antiqua"/>
        <w:lang w:val="en-US"/>
      </w:rPr>
    </w:pPr>
    <w:r w:rsidRPr="005C60FF">
      <w:rPr>
        <w:rFonts w:ascii="Book Antiqua" w:hAnsi="Book Antiqua"/>
        <w:lang w:val="en-US"/>
      </w:rPr>
      <w:t>Company Name</w:t>
    </w:r>
    <w:r w:rsidRPr="005C60FF">
      <w:rPr>
        <w:rFonts w:ascii="Book Antiqua" w:hAnsi="Book Antiqua"/>
        <w:lang w:val="en-US"/>
      </w:rPr>
      <w:br/>
      <w:t>Company Slogan Here</w:t>
    </w:r>
  </w:p>
  <w:p w14:paraId="68E25837" w14:textId="77777777" w:rsidR="005C60FF" w:rsidRPr="005C60FF" w:rsidRDefault="005C60FF" w:rsidP="005C60FF">
    <w:pPr>
      <w:pStyle w:val="Header"/>
      <w:jc w:val="right"/>
      <w:rPr>
        <w:rFonts w:ascii="Book Antiqua" w:hAnsi="Book Antiqua"/>
        <w:lang w:val="en-US"/>
      </w:rPr>
    </w:pPr>
    <w:r>
      <w:rPr>
        <w:rFonts w:ascii="Book Antiqua" w:hAnsi="Book Antiqua"/>
        <w:lang w:val="en-US"/>
      </w:rPr>
      <w:t>__________________________________________________________________________________</w:t>
    </w:r>
  </w:p>
  <w:p w14:paraId="68E25838" w14:textId="77777777" w:rsidR="005C60FF" w:rsidRDefault="005C60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0FF"/>
    <w:rsid w:val="005C60FF"/>
    <w:rsid w:val="00A14535"/>
    <w:rsid w:val="00B514AB"/>
    <w:rsid w:val="00CD43E0"/>
    <w:rsid w:val="00D645C1"/>
    <w:rsid w:val="00D75499"/>
    <w:rsid w:val="00E36806"/>
    <w:rsid w:val="00EE7C35"/>
    <w:rsid w:val="00F1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578D"/>
  <w15:docId w15:val="{478A1646-6349-4DD2-8B49-BF0F8D3B1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6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6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0FF"/>
  </w:style>
  <w:style w:type="paragraph" w:styleId="Footer">
    <w:name w:val="footer"/>
    <w:basedOn w:val="Normal"/>
    <w:link w:val="FooterChar"/>
    <w:uiPriority w:val="99"/>
    <w:unhideWhenUsed/>
    <w:rsid w:val="005C6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0FF"/>
  </w:style>
  <w:style w:type="paragraph" w:styleId="BalloonText">
    <w:name w:val="Balloon Text"/>
    <w:basedOn w:val="Normal"/>
    <w:link w:val="BalloonTextChar"/>
    <w:uiPriority w:val="99"/>
    <w:semiHidden/>
    <w:unhideWhenUsed/>
    <w:rsid w:val="005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3freevectors.deviantart.com/art/Colorful-Square-Blank-Background-Image-60991666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4</cp:revision>
  <dcterms:created xsi:type="dcterms:W3CDTF">2022-06-06T12:56:00Z</dcterms:created>
  <dcterms:modified xsi:type="dcterms:W3CDTF">2025-01-07T09:56:00Z</dcterms:modified>
</cp:coreProperties>
</file>